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6C282F" w:rsidP="00F57CEC">
            <w:r>
              <w:t>27.11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6C282F" w:rsidP="00F57CEC">
            <w:r w:rsidRPr="006C282F">
              <w:t>До-мажор и ля минор</w:t>
            </w:r>
            <w: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C282F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2020-12-14T09:15:00Z</dcterms:modified>
</cp:coreProperties>
</file>